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E54E3">
      <w:pPr>
        <w:spacing w:before="40" w:line="360" w:lineRule="auto"/>
        <w:ind w:firstLine="540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hint="default" w:ascii="Times New Roman" w:hAnsi="Times New Roman"/>
          <w:sz w:val="28"/>
          <w:szCs w:val="28"/>
          <w:lang w:val="ru-RU"/>
        </w:rPr>
        <w:t>«Новоаганский детский сад присмотра и оздоровления «Солнышко»</w:t>
      </w:r>
    </w:p>
    <w:p w14:paraId="007770BD">
      <w:pPr>
        <w:spacing w:before="40"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1365F4EC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0FF2A5B7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2C967B8F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6870904C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21FB55CB">
      <w:pPr>
        <w:spacing w:before="40" w:line="360" w:lineRule="auto"/>
        <w:ind w:firstLine="54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Экологическая викторина.</w:t>
      </w:r>
    </w:p>
    <w:p w14:paraId="05C7CB4E">
      <w:pPr>
        <w:spacing w:before="40" w:line="360" w:lineRule="auto"/>
        <w:ind w:firstLine="54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Увлекательный и необыкновенный мир заповедника «Малая Сосьва».</w:t>
      </w:r>
    </w:p>
    <w:p w14:paraId="5E514D55">
      <w:pPr>
        <w:spacing w:before="40" w:line="360" w:lineRule="auto"/>
        <w:ind w:firstLine="540"/>
        <w:jc w:val="center"/>
        <w:rPr>
          <w:rFonts w:ascii="Times New Roman" w:hAnsi="Times New Roman"/>
          <w:b/>
          <w:sz w:val="44"/>
          <w:szCs w:val="44"/>
        </w:rPr>
      </w:pPr>
    </w:p>
    <w:p w14:paraId="02E7B26B">
      <w:pPr>
        <w:spacing w:before="40" w:line="360" w:lineRule="auto"/>
        <w:ind w:firstLine="540"/>
        <w:jc w:val="center"/>
        <w:rPr>
          <w:rFonts w:ascii="Times New Roman" w:hAnsi="Times New Roman"/>
          <w:b/>
          <w:sz w:val="44"/>
          <w:szCs w:val="44"/>
        </w:rPr>
      </w:pPr>
    </w:p>
    <w:p w14:paraId="30C85941">
      <w:pPr>
        <w:spacing w:before="40" w:line="360" w:lineRule="auto"/>
        <w:ind w:firstLine="540"/>
        <w:jc w:val="center"/>
        <w:rPr>
          <w:rFonts w:ascii="Times New Roman" w:hAnsi="Times New Roman"/>
          <w:b/>
          <w:sz w:val="44"/>
          <w:szCs w:val="44"/>
        </w:rPr>
      </w:pPr>
    </w:p>
    <w:p w14:paraId="6134807C">
      <w:pPr>
        <w:spacing w:before="40" w:line="360" w:lineRule="auto"/>
        <w:ind w:firstLine="540"/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Выполнил</w:t>
      </w:r>
      <w:r>
        <w:rPr>
          <w:rFonts w:ascii="Times New Roman" w:hAnsi="Times New Roman"/>
          <w:b/>
          <w:sz w:val="28"/>
          <w:szCs w:val="28"/>
          <w:lang w:val="ru-RU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lang w:val="ru-RU"/>
        </w:rPr>
        <w:t>Калинина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Г.Е.</w:t>
      </w:r>
    </w:p>
    <w:p w14:paraId="5947BA94">
      <w:pPr>
        <w:spacing w:before="40" w:line="360" w:lineRule="auto"/>
        <w:ind w:firstLine="540"/>
        <w:jc w:val="both"/>
        <w:rPr>
          <w:rFonts w:hint="default" w:ascii="Times New Roman" w:hAnsi="Times New Roman"/>
          <w:b/>
          <w:sz w:val="28"/>
          <w:szCs w:val="28"/>
          <w:lang w:val="ru-RU"/>
        </w:rPr>
      </w:pPr>
    </w:p>
    <w:p w14:paraId="45FD790D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0548AAF2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1BEE676C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43AF2FEB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2F0781ED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0A1948A3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A6FBC0B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535A9FA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38AD53BF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46763953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547188FA">
      <w:pPr>
        <w:spacing w:before="40" w:line="360" w:lineRule="auto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Пгт</w:t>
      </w:r>
      <w:r>
        <w:rPr>
          <w:rFonts w:hint="default" w:ascii="Times New Roman" w:hAnsi="Times New Roman"/>
          <w:sz w:val="28"/>
          <w:szCs w:val="28"/>
          <w:lang w:val="ru-RU"/>
        </w:rPr>
        <w:t>.Новоаганск</w:t>
      </w:r>
    </w:p>
    <w:p w14:paraId="5407F403">
      <w:pPr>
        <w:spacing w:before="40" w:line="360" w:lineRule="auto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 w14:paraId="1F104056">
      <w:pPr>
        <w:spacing w:before="40"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Экологическая викторина.</w:t>
      </w:r>
    </w:p>
    <w:p w14:paraId="48F9D3D9">
      <w:pPr>
        <w:spacing w:before="4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Увлекательный и  необыкновенный мир заповедника «Малая Сосьва».</w:t>
      </w:r>
    </w:p>
    <w:p w14:paraId="37AFCB12">
      <w:pPr>
        <w:spacing w:before="40" w:line="360" w:lineRule="auto"/>
        <w:ind w:firstLine="5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Times New Roman" w:hAnsi="Times New Roman"/>
          <w:b/>
          <w:sz w:val="28"/>
          <w:szCs w:val="28"/>
        </w:rPr>
        <w:t>Цель викторины: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Закрепление знаний у детей старшего дошкольного возраста о природных богатствах, растительном и животном мире заповедника «Малая Сосьва».</w:t>
      </w:r>
    </w:p>
    <w:p w14:paraId="74FFFA4E">
      <w:pPr>
        <w:spacing w:before="4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4063BB8F">
      <w:pPr>
        <w:spacing w:before="4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Образовательные:</w:t>
      </w:r>
    </w:p>
    <w:p w14:paraId="3046FE79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уточнять и систематизировать знания детей о заповеднике «Малая Сосьва»;</w:t>
      </w:r>
    </w:p>
    <w:p w14:paraId="1445637B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закреплять знания детей о животном и растительном мире заповедника;</w:t>
      </w:r>
    </w:p>
    <w:p w14:paraId="081A40CC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закреплять у детей понятие – «Красная книга».</w:t>
      </w:r>
    </w:p>
    <w:p w14:paraId="56336888">
      <w:pPr>
        <w:spacing w:before="4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14:paraId="66E878B0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внимание, логику и мышление;</w:t>
      </w:r>
    </w:p>
    <w:p w14:paraId="44F7704B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поисковую деятельность детей, умение находить решения в проблемных ситуациях;</w:t>
      </w:r>
    </w:p>
    <w:p w14:paraId="11E16525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прислушиваться к мнению сверстников.</w:t>
      </w:r>
    </w:p>
    <w:p w14:paraId="3AA059E1">
      <w:pPr>
        <w:spacing w:before="4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14:paraId="5A6F0C61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интерес и любознательность;</w:t>
      </w:r>
    </w:p>
    <w:p w14:paraId="3F29B09C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бережное отношение к живой и неживой природе заповедника;</w:t>
      </w:r>
    </w:p>
    <w:p w14:paraId="2C1E61F8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этические нормы –  соблюдать правила поведения в заповеднике.</w:t>
      </w:r>
    </w:p>
    <w:p w14:paraId="1518CDA9">
      <w:pPr>
        <w:spacing w:before="4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и приемы:</w:t>
      </w:r>
    </w:p>
    <w:p w14:paraId="27481830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Словесный </w:t>
      </w:r>
      <w:r>
        <w:rPr>
          <w:rFonts w:ascii="Times New Roman" w:hAnsi="Times New Roman"/>
          <w:sz w:val="28"/>
          <w:szCs w:val="28"/>
        </w:rPr>
        <w:t>(рассказ, беседа, пояснения, указания, худ. слово).</w:t>
      </w:r>
    </w:p>
    <w:p w14:paraId="09A2D2F7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Наглядный </w:t>
      </w:r>
      <w:r>
        <w:rPr>
          <w:rFonts w:ascii="Times New Roman" w:hAnsi="Times New Roman"/>
          <w:sz w:val="28"/>
          <w:szCs w:val="28"/>
        </w:rPr>
        <w:t>(демонстрация, показ).</w:t>
      </w:r>
    </w:p>
    <w:p w14:paraId="3EA3FD2F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Игровой</w:t>
      </w:r>
      <w:r>
        <w:rPr>
          <w:rFonts w:ascii="Times New Roman" w:hAnsi="Times New Roman"/>
          <w:sz w:val="28"/>
          <w:szCs w:val="28"/>
        </w:rPr>
        <w:t xml:space="preserve"> (дидактические игры, подвижная игра).</w:t>
      </w:r>
    </w:p>
    <w:p w14:paraId="56626FFA">
      <w:pPr>
        <w:spacing w:before="4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Практический</w:t>
      </w:r>
      <w:r>
        <w:rPr>
          <w:rFonts w:ascii="Times New Roman" w:hAnsi="Times New Roman"/>
          <w:sz w:val="28"/>
          <w:szCs w:val="28"/>
        </w:rPr>
        <w:t xml:space="preserve"> (действия с карточками, самостоятельная, продуктивная деятельность детей).</w:t>
      </w:r>
    </w:p>
    <w:p w14:paraId="258420AE">
      <w:pPr>
        <w:spacing w:line="360" w:lineRule="auto"/>
        <w:ind w:firstLine="540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 xml:space="preserve">Используются   средства ИКТ, с помощью которых подготовлены презентации для конкурсов викторины.  </w:t>
      </w:r>
    </w:p>
    <w:p w14:paraId="455D1221">
      <w:pPr>
        <w:spacing w:line="360" w:lineRule="auto"/>
        <w:ind w:firstLine="540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b/>
          <w:i/>
          <w:color w:val="122100"/>
          <w:sz w:val="28"/>
          <w:szCs w:val="28"/>
        </w:rPr>
        <w:t>Оборудование:</w:t>
      </w:r>
      <w:r>
        <w:rPr>
          <w:rStyle w:val="12"/>
          <w:rFonts w:ascii="Times New Roman" w:hAnsi="Times New Roman"/>
          <w:color w:val="122100"/>
          <w:sz w:val="28"/>
          <w:szCs w:val="28"/>
        </w:rPr>
        <w:t xml:space="preserve"> </w:t>
      </w:r>
    </w:p>
    <w:p w14:paraId="620A230F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 xml:space="preserve">мольберты, </w:t>
      </w:r>
    </w:p>
    <w:p w14:paraId="601D9C91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>иллюстрации из книги В.Бианки «Чей нос лучше»,</w:t>
      </w:r>
    </w:p>
    <w:p w14:paraId="6963F1CB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 xml:space="preserve"> книги С.Лагерлеф «Путешествие с дикими гусями», В.Гаршин «Лягушка – путешественница», А.Погорельский «Черная курица или подземные жители», Г.Х Андерсен «Гадкий утенок», Г.Х Андерсен «Дикие лебеди», Г.Х Андерсен»Дюймовочка», И.А.Крылов «Ворона и лисица», Э.Успенский «Дядя Федор, Пес и Кот»,</w:t>
      </w:r>
    </w:p>
    <w:p w14:paraId="19C4E2DA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>9 карточек «правила поведения в природе»,</w:t>
      </w:r>
    </w:p>
    <w:p w14:paraId="44A8EB25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>Игра «</w:t>
      </w:r>
      <w:r>
        <w:rPr>
          <w:rStyle w:val="4"/>
          <w:rFonts w:ascii="Times New Roman" w:hAnsi="Times New Roman"/>
          <w:i w:val="0"/>
          <w:sz w:val="28"/>
          <w:szCs w:val="28"/>
        </w:rPr>
        <w:t>Мы в заповеднике друзья</w:t>
      </w:r>
      <w:r>
        <w:rPr>
          <w:rStyle w:val="12"/>
          <w:rFonts w:ascii="Times New Roman" w:hAnsi="Times New Roman"/>
          <w:color w:val="122100"/>
          <w:sz w:val="28"/>
          <w:szCs w:val="28"/>
        </w:rPr>
        <w:t>»,</w:t>
      </w:r>
    </w:p>
    <w:p w14:paraId="6988D332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>Иллюстрации птиц в полете: утка,  гусь,</w:t>
      </w:r>
    </w:p>
    <w:p w14:paraId="51F59E83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</w:rPr>
        <w:t>Конверты с фотографиями: кедровка, еловая шишка, ветка березы.</w:t>
      </w:r>
    </w:p>
    <w:p w14:paraId="34AE57CD">
      <w:pPr>
        <w:numPr>
          <w:ilvl w:val="0"/>
          <w:numId w:val="1"/>
        </w:numPr>
        <w:spacing w:line="360" w:lineRule="auto"/>
        <w:jc w:val="both"/>
        <w:rPr>
          <w:rStyle w:val="12"/>
          <w:rFonts w:ascii="Times New Roman" w:hAnsi="Times New Roman"/>
          <w:color w:val="122100"/>
          <w:sz w:val="28"/>
          <w:szCs w:val="28"/>
        </w:rPr>
      </w:pPr>
      <w:r>
        <w:rPr>
          <w:rStyle w:val="12"/>
          <w:rFonts w:ascii="Times New Roman" w:hAnsi="Times New Roman"/>
          <w:color w:val="122100"/>
          <w:sz w:val="28"/>
          <w:szCs w:val="28"/>
          <w:lang w:val="ru-RU"/>
        </w:rPr>
        <w:t>Награды</w:t>
      </w:r>
      <w:r>
        <w:rPr>
          <w:rStyle w:val="12"/>
          <w:rFonts w:hint="default" w:ascii="Times New Roman" w:hAnsi="Times New Roman"/>
          <w:color w:val="122100"/>
          <w:sz w:val="28"/>
          <w:szCs w:val="28"/>
          <w:lang w:val="ru-RU"/>
        </w:rPr>
        <w:t xml:space="preserve"> для победителей (грамоты).</w:t>
      </w:r>
      <w:bookmarkStart w:id="0" w:name="_GoBack"/>
      <w:bookmarkEnd w:id="0"/>
    </w:p>
    <w:p w14:paraId="47ABD997">
      <w:pPr>
        <w:spacing w:before="4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0870E49B">
      <w:pPr>
        <w:spacing w:before="4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 ВИКТОРИНЫ:</w:t>
      </w:r>
    </w:p>
    <w:p w14:paraId="463B0665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Звучит фонограмма «Голоса птиц нашего края», </w:t>
      </w:r>
    </w:p>
    <w:p w14:paraId="19EF13DD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зал входят  две команды детей: «Лесовички» и «Гномики», встают в круг.</w:t>
      </w:r>
    </w:p>
    <w:p w14:paraId="2E94F4EA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П:  Дети, посмотрите, что я  сегодня принесла. Вы знаете, что это?  </w:t>
      </w:r>
    </w:p>
    <w:p w14:paraId="56996B4C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Д: Это карта,  карта нашей Родины. </w:t>
      </w:r>
    </w:p>
    <w:p w14:paraId="67EFD02E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П: А как называется наша Родина? </w:t>
      </w:r>
    </w:p>
    <w:p w14:paraId="36A92A58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Россия.</w:t>
      </w:r>
    </w:p>
    <w:p w14:paraId="1AF5BFDA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П: А вы знаете, что обозначается  на карте - голубым и синим цветом?</w:t>
      </w:r>
    </w:p>
    <w:p w14:paraId="60DC036D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Д: Это моря, озера и реки. </w:t>
      </w:r>
    </w:p>
    <w:p w14:paraId="4D727DD5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П: А, что обозначено на карте -  зеленым цветом? </w:t>
      </w:r>
    </w:p>
    <w:p w14:paraId="45DA0E24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Леса, луга и поля.</w:t>
      </w:r>
    </w:p>
    <w:p w14:paraId="321CAB5F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П: Коричневым обозначены холмы и возвышенности, а желтым - пески. Вы обратили внимание, какого цвета на карте больше? </w:t>
      </w:r>
    </w:p>
    <w:p w14:paraId="0D39B370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зеленого.</w:t>
      </w:r>
    </w:p>
    <w:p w14:paraId="15BD33EB">
      <w:pPr>
        <w:spacing w:before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П: Наша страна богата лесами, полями, лугами, цветами. В наших лесах много грибов, ягод, цветов, в реках и озерах - рыбы. </w:t>
      </w:r>
    </w:p>
    <w:p w14:paraId="7191B421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П: Лес для насекомых, птиц, зверей, растений - дом родной. Люди приходят в этот дом только, как в гости, но часто забывают и ведут себя в лесу просто ужасно: ломают деревья, губят цветы, загрязняют водоемы, кричат, шумят, мусорят, пугают хозяев леса птиц и зверей. Неуютно становится им в лесу. Тогда умные и добрые люди придумали и создали заповедники. </w:t>
      </w:r>
    </w:p>
    <w:p w14:paraId="7E555C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Современник, ты – мой собеседник  </w:t>
      </w:r>
    </w:p>
    <w:p w14:paraId="32188FC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встревожен, молчишь отчего?</w:t>
      </w:r>
    </w:p>
    <w:p w14:paraId="0932559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Приглашаю тебя в Заповедник,</w:t>
      </w:r>
    </w:p>
    <w:p w14:paraId="0B05BB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входи без боязни в него!</w:t>
      </w:r>
    </w:p>
    <w:p w14:paraId="2E925BC4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162DC7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Здесь ручей самый чистый струится,</w:t>
      </w:r>
    </w:p>
    <w:p w14:paraId="155AD9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Здесь листва, как старинная медь,</w:t>
      </w:r>
    </w:p>
    <w:p w14:paraId="17C6612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Здесь поют полным голосом птицы,</w:t>
      </w:r>
    </w:p>
    <w:p w14:paraId="3AF260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 горстями малину медведь.</w:t>
      </w:r>
    </w:p>
    <w:p w14:paraId="3D92B32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CA8EE4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вокруг говорит о доверье –</w:t>
      </w:r>
    </w:p>
    <w:p w14:paraId="5560BF2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Светлый лес с островками цветов,</w:t>
      </w:r>
    </w:p>
    <w:p w14:paraId="4C35A91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боятся здесь птицы и звери </w:t>
      </w:r>
    </w:p>
    <w:p w14:paraId="2EE34E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Человеческих громких шагов.</w:t>
      </w:r>
    </w:p>
    <w:p w14:paraId="29B493F7">
      <w:pPr>
        <w:rPr>
          <w:rFonts w:ascii="Times New Roman" w:hAnsi="Times New Roman"/>
          <w:sz w:val="28"/>
          <w:szCs w:val="28"/>
        </w:rPr>
      </w:pPr>
    </w:p>
    <w:p w14:paraId="5D1E94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отсюда ты выйдешь добрее, </w:t>
      </w:r>
    </w:p>
    <w:p w14:paraId="2AD55C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 зеленый всем сердцем любя.</w:t>
      </w:r>
    </w:p>
    <w:p w14:paraId="20E746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до самой дороги деревья,</w:t>
      </w:r>
    </w:p>
    <w:p w14:paraId="5187C5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родного проводят тебя.</w:t>
      </w:r>
    </w:p>
    <w:p w14:paraId="3FE0135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Раим Фархади. «Заповедники»</w:t>
      </w:r>
    </w:p>
    <w:p w14:paraId="1C9512BE">
      <w:pPr>
        <w:spacing w:before="40" w:line="360" w:lineRule="auto"/>
        <w:rPr>
          <w:rFonts w:ascii="Times New Roman" w:hAnsi="Times New Roman"/>
          <w:sz w:val="28"/>
          <w:szCs w:val="28"/>
        </w:rPr>
      </w:pPr>
    </w:p>
    <w:p w14:paraId="24E14E07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П:  А вы знаете, что такое "заповедник"?</w:t>
      </w:r>
    </w:p>
    <w:p w14:paraId="56CD3898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14:paraId="73ECD67F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П: Заповедник - это почти сказочный лес. Заповедники охраняются государством. В них звери, птицы, насекомые и рыбы, травы и могучие деревья живут рядом и спокойно растут. Никто здесь не стреляет, не ловит бабочек, не рвет цветы и не губит деревья. В заповедниках запрещена не только охота и рыбалка, но и сбор ягод и грибов. Жизнь здесь течет по своим правилам и устанавливает эти правила сама природа. </w:t>
      </w:r>
    </w:p>
    <w:p w14:paraId="33B55B04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нашем районе есть заповедник,  который называется «Малая Сосьва» (Показывает  фото заповедника) </w:t>
      </w:r>
    </w:p>
    <w:p w14:paraId="6EE0E4FA">
      <w:pPr>
        <w:spacing w:before="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П: Сегодня мы собрались здесь, чтобы поучаствовать в игре, которая посвящена заповеднику «Малая Сосьва». </w:t>
      </w:r>
    </w:p>
    <w:p w14:paraId="63992D9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9D1D0D">
      <w:pPr>
        <w:spacing w:before="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1.КОНКУРС: «Птицы из заповедника ».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CFF4E1E">
      <w:pPr>
        <w:spacing w:before="4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ВОПРОС : «У какой…?»</w:t>
      </w:r>
    </w:p>
    <w:p w14:paraId="483F60B2">
      <w:pPr>
        <w:spacing w:before="4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 какой птицы птенцы насиживают яйца?</w:t>
      </w:r>
      <w:r>
        <w:rPr>
          <w:rStyle w:val="11"/>
          <w:rFonts w:ascii="Times New Roman" w:hAnsi="Times New Roman"/>
          <w:sz w:val="28"/>
          <w:szCs w:val="28"/>
        </w:rPr>
        <w:t> </w:t>
      </w:r>
      <w:r>
        <w:rPr>
          <w:rStyle w:val="4"/>
          <w:rFonts w:ascii="Times New Roman" w:hAnsi="Times New Roman"/>
          <w:sz w:val="28"/>
          <w:szCs w:val="28"/>
        </w:rPr>
        <w:t>(У северной,  белой совы. Совята, вылупляются в разное время).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2. У какой птицы нет гнезда, а птенцы лежат прямо на голой земле?</w:t>
      </w:r>
      <w:r>
        <w:rPr>
          <w:rStyle w:val="11"/>
          <w:rFonts w:ascii="Times New Roman" w:hAnsi="Times New Roman"/>
          <w:sz w:val="28"/>
          <w:szCs w:val="28"/>
        </w:rPr>
        <w:t> </w:t>
      </w:r>
      <w:r>
        <w:rPr>
          <w:rStyle w:val="4"/>
          <w:rFonts w:ascii="Times New Roman" w:hAnsi="Times New Roman"/>
          <w:sz w:val="28"/>
          <w:szCs w:val="28"/>
        </w:rPr>
        <w:t>(У козодоя.)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3. У какой птицы самая большая семья?</w:t>
      </w:r>
      <w:r>
        <w:rPr>
          <w:rStyle w:val="11"/>
          <w:rFonts w:ascii="Times New Roman" w:hAnsi="Times New Roman"/>
          <w:sz w:val="28"/>
          <w:szCs w:val="28"/>
        </w:rPr>
        <w:t> </w:t>
      </w:r>
      <w:r>
        <w:rPr>
          <w:rStyle w:val="4"/>
          <w:rFonts w:ascii="Times New Roman" w:hAnsi="Times New Roman"/>
          <w:sz w:val="28"/>
          <w:szCs w:val="28"/>
        </w:rPr>
        <w:t>(У  куропатки.)</w:t>
      </w:r>
    </w:p>
    <w:p w14:paraId="5789D678">
      <w:pPr>
        <w:spacing w:before="4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Вопрос: «Какая…?»</w:t>
      </w:r>
    </w:p>
    <w:p w14:paraId="24D2AE1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Какая птица не вьёт гнезда и не выводит птенцов? (Кукушка)</w:t>
      </w:r>
    </w:p>
    <w:p w14:paraId="76894DC2">
      <w:pPr>
        <w:pStyle w:val="1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Какую птицу называют “лесным доктором? (Дятла).</w:t>
      </w:r>
    </w:p>
    <w:p w14:paraId="1A48807A">
      <w:pPr>
        <w:spacing w:line="360" w:lineRule="auto"/>
        <w:rPr>
          <w:rStyle w:val="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Какая птица летает в «очках» на носу?</w:t>
      </w:r>
      <w:r>
        <w:rPr>
          <w:rStyle w:val="11"/>
          <w:rFonts w:ascii="Times New Roman" w:hAnsi="Times New Roman"/>
          <w:sz w:val="28"/>
          <w:szCs w:val="28"/>
        </w:rPr>
        <w:t> </w:t>
      </w:r>
      <w:r>
        <w:rPr>
          <w:rStyle w:val="4"/>
          <w:rFonts w:ascii="Times New Roman" w:hAnsi="Times New Roman"/>
          <w:sz w:val="28"/>
          <w:szCs w:val="28"/>
        </w:rPr>
        <w:t>(Филин.)</w:t>
      </w:r>
    </w:p>
    <w:p w14:paraId="3A051A1D">
      <w:pPr>
        <w:pStyle w:val="10"/>
        <w:spacing w:before="60" w:beforeAutospacing="0" w:after="240" w:afterAutospacing="0" w:line="36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2.КОНКУРС:  «Узнай и назови».</w:t>
      </w:r>
    </w:p>
    <w:p w14:paraId="3027291A">
      <w:pPr>
        <w:pStyle w:val="10"/>
        <w:spacing w:before="60" w:beforeAutospacing="0" w:after="24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этом конкурсе игрокам предоставляется возможность узнать диких животных по фотографиям, описаниям с помощью загадок, схем.</w:t>
      </w:r>
    </w:p>
    <w:p w14:paraId="32E65B76">
      <w:pPr>
        <w:pStyle w:val="10"/>
        <w:spacing w:before="60" w:beforeAutospacing="0" w:after="240" w:afterAutospacing="0" w:line="360" w:lineRule="atLeas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№1</w:t>
      </w:r>
      <w:r>
        <w:rPr>
          <w:b/>
          <w:i/>
          <w:sz w:val="28"/>
          <w:szCs w:val="28"/>
        </w:rPr>
        <w:t>:  «Животные заповедника».</w:t>
      </w:r>
    </w:p>
    <w:p w14:paraId="6368FDFF">
      <w:pPr>
        <w:pStyle w:val="10"/>
        <w:spacing w:before="60" w:beforeAutospacing="0" w:after="240" w:afterAutospacing="0" w:line="360" w:lineRule="atLeast"/>
        <w:jc w:val="both"/>
        <w:rPr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0"/>
        <w:gridCol w:w="8"/>
        <w:gridCol w:w="3996"/>
      </w:tblGrid>
      <w:tr w14:paraId="06D4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88" w:type="dxa"/>
            <w:gridSpan w:val="2"/>
          </w:tcPr>
          <w:p w14:paraId="192AE683">
            <w:pPr>
              <w:pStyle w:val="10"/>
              <w:numPr>
                <w:ilvl w:val="0"/>
                <w:numId w:val="2"/>
              </w:numPr>
              <w:spacing w:before="6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него белая шубка и только кончик хвоста всегда остается черным. Самое интересное, что горностай, регулярно линяет, меняя свой летний буро-рыжий окрас на белый, зимний, а вот кончик хвоста всегда остается черным - и зимой, и летом. Из всего семейства куньих только он украшен подобной отметиной. Ученые пришли к единому выводу: черное пятно на хвосте  способствуют лучшей маскировке.</w:t>
            </w:r>
          </w:p>
          <w:p w14:paraId="03C16DE8">
            <w:pPr>
              <w:pStyle w:val="10"/>
              <w:spacing w:before="60" w:beforeAutospacing="0" w:after="240" w:afterAutospacing="0" w:line="360" w:lineRule="atLeast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горностай</w:t>
            </w:r>
          </w:p>
        </w:tc>
        <w:tc>
          <w:tcPr>
            <w:tcW w:w="3883" w:type="dxa"/>
          </w:tcPr>
          <w:p w14:paraId="7BD5DD70">
            <w:pPr>
              <w:pStyle w:val="10"/>
              <w:spacing w:before="6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drawing>
                <wp:inline distT="0" distB="0" distL="0" distR="0">
                  <wp:extent cx="2371725" cy="2095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42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0" w:type="dxa"/>
          </w:tcPr>
          <w:p w14:paraId="05DB3EE2">
            <w:pPr>
              <w:pStyle w:val="10"/>
              <w:numPr>
                <w:ilvl w:val="0"/>
                <w:numId w:val="2"/>
              </w:numPr>
              <w:spacing w:before="0" w:beforeAutospacing="0" w:after="196" w:afterAutospacing="0" w:line="26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  напоминает скорее и медведя и барсука с куницей. Туловище укороченное, широкое и массивное. Голова относительно небольшая, несколько вытянутая, слегка сплющенная сверху, она окрашена в темно-бурый цвет и только на лбу и верхней части щек мех более светлый от примеси светло-желтых волос. Уши небольшие, широко расставленные, закругленные. Глаза небольшие. Шея короткая и толстая. Хвост, пушистый, короткий, по длине примерно равен голове и покрыт удлиненными густыми волосами.</w:t>
            </w:r>
          </w:p>
          <w:p w14:paraId="729CE812">
            <w:pPr>
              <w:pStyle w:val="10"/>
              <w:spacing w:before="0" w:beforeAutospacing="0" w:after="196" w:afterAutospacing="0" w:line="262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росомаха</w:t>
            </w:r>
          </w:p>
        </w:tc>
        <w:tc>
          <w:tcPr>
            <w:tcW w:w="3891" w:type="dxa"/>
            <w:gridSpan w:val="2"/>
          </w:tcPr>
          <w:p w14:paraId="1D4B376F">
            <w:pPr>
              <w:pStyle w:val="10"/>
              <w:spacing w:before="6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drawing>
                <wp:inline distT="0" distB="0" distL="0" distR="0">
                  <wp:extent cx="2362200" cy="18669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DE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8" w:type="dxa"/>
            <w:gridSpan w:val="2"/>
          </w:tcPr>
          <w:p w14:paraId="1A0058FD">
            <w:pPr>
              <w:pStyle w:val="10"/>
              <w:numPr>
                <w:ilvl w:val="0"/>
                <w:numId w:val="2"/>
              </w:numPr>
              <w:spacing w:before="0" w:beforeAutospacing="0" w:after="196" w:afterAutospacing="0" w:line="26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Тело вытянутое и очень гибкое, спина всегда сильно выгнута потому, что ноги слишком короткие. Хвост постоянно опущен вниз, его длина почти в треть тела. Лапы очень широкие – это объясняется тем, что соболь ведет преимущественно наземный способ жизни, чем куницы. Голова у этих животных имеет клиновидную форму, мордочка заострена и особенно летом, кажется очень большой. Уши треугольной формы, крупные с широким основанием.  </w:t>
            </w:r>
          </w:p>
          <w:p w14:paraId="3C3C8BB3">
            <w:pPr>
              <w:pStyle w:val="10"/>
              <w:spacing w:before="0" w:beforeAutospacing="0" w:after="196" w:afterAutospacing="0" w:line="262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соболь</w:t>
            </w:r>
          </w:p>
        </w:tc>
        <w:tc>
          <w:tcPr>
            <w:tcW w:w="3883" w:type="dxa"/>
          </w:tcPr>
          <w:p w14:paraId="44BBC9F1">
            <w:pPr>
              <w:pStyle w:val="10"/>
              <w:spacing w:before="6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drawing>
                <wp:inline distT="0" distB="0" distL="0" distR="0">
                  <wp:extent cx="2352675" cy="180022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9F5426">
      <w:pPr>
        <w:pStyle w:val="10"/>
        <w:spacing w:before="60" w:beforeAutospacing="0" w:after="240" w:afterAutospacing="0" w:line="36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№2: «Чей нос лучше»</w:t>
      </w:r>
    </w:p>
    <w:p w14:paraId="61815045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Виталия Бианки есть сказка «Чей нос лучше?» </w:t>
      </w:r>
      <w:r>
        <w:rPr>
          <w:rFonts w:ascii="Times New Roman" w:hAnsi="Times New Roman"/>
          <w:i/>
          <w:sz w:val="28"/>
          <w:szCs w:val="28"/>
        </w:rPr>
        <w:t>(Показать книгу).</w:t>
      </w:r>
      <w:r>
        <w:rPr>
          <w:rFonts w:ascii="Times New Roman" w:hAnsi="Times New Roman"/>
          <w:sz w:val="28"/>
          <w:szCs w:val="28"/>
        </w:rPr>
        <w:t xml:space="preserve">  Сейчас, мы проверим, умеете ли определять по рисункам, каким птицам принадлежат клювы. А также нужно объяснить, почему клюв имеет такую форму?</w:t>
      </w:r>
    </w:p>
    <w:p w14:paraId="038FA3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1.</w:t>
      </w:r>
      <w:r>
        <w:rPr>
          <w:rFonts w:ascii="Times New Roman" w:hAnsi="Times New Roman"/>
          <w:sz w:val="28"/>
          <w:szCs w:val="28"/>
        </w:rPr>
        <w:t xml:space="preserve"> Назовите, чьи это клювы?</w:t>
      </w:r>
    </w:p>
    <w:p w14:paraId="198EFA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914400" cy="619125"/>
            <wp:effectExtent l="19050" t="0" r="0" b="0"/>
            <wp:docPr id="4" name="Рисунок 4" descr="клё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лёс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1 – клёст</w:t>
      </w:r>
      <w:r>
        <w:rPr>
          <w:rFonts w:ascii="Times New Roman" w:hAnsi="Times New Roman"/>
          <w:i/>
          <w:sz w:val="28"/>
          <w:szCs w:val="28"/>
        </w:rPr>
        <w:t xml:space="preserve"> – клювом достаёт семена из еловых шишек; </w:t>
      </w:r>
    </w:p>
    <w:p w14:paraId="2AFC0F02">
      <w:pPr>
        <w:rPr>
          <w:rFonts w:ascii="Times New Roman" w:hAnsi="Times New Roman"/>
          <w:sz w:val="28"/>
          <w:szCs w:val="28"/>
        </w:rPr>
      </w:pPr>
    </w:p>
    <w:p w14:paraId="713429A0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1028700" cy="647700"/>
            <wp:effectExtent l="19050" t="0" r="0" b="0"/>
            <wp:docPr id="5" name="Рисунок 5" descr="орё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орё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2 – орёл</w:t>
      </w:r>
      <w:r>
        <w:rPr>
          <w:rFonts w:ascii="Times New Roman" w:hAnsi="Times New Roman"/>
          <w:i/>
          <w:sz w:val="28"/>
          <w:szCs w:val="28"/>
        </w:rPr>
        <w:t xml:space="preserve"> – острый загнутый клюв, это хищная птица; </w:t>
      </w:r>
    </w:p>
    <w:p w14:paraId="6A48BDB2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914400" cy="609600"/>
            <wp:effectExtent l="19050" t="0" r="0" b="0"/>
            <wp:docPr id="6" name="Рисунок 6" descr="леб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лебед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3 – лебедь</w:t>
      </w:r>
      <w:r>
        <w:rPr>
          <w:rFonts w:ascii="Times New Roman" w:hAnsi="Times New Roman"/>
          <w:i/>
          <w:sz w:val="28"/>
          <w:szCs w:val="28"/>
        </w:rPr>
        <w:t xml:space="preserve"> – водоплавающая птица, питается животной и растительной пищей).</w:t>
      </w:r>
    </w:p>
    <w:p w14:paraId="62F823B7">
      <w:pPr>
        <w:pStyle w:val="10"/>
        <w:spacing w:before="60" w:beforeAutospacing="0" w:after="240" w:afterAutospacing="0" w:line="360" w:lineRule="atLeast"/>
        <w:jc w:val="both"/>
        <w:rPr>
          <w:sz w:val="28"/>
          <w:szCs w:val="28"/>
        </w:rPr>
      </w:pPr>
    </w:p>
    <w:p w14:paraId="7B751A40">
      <w:pPr>
        <w:pStyle w:val="10"/>
        <w:spacing w:before="60" w:beforeAutospacing="0" w:after="240" w:afterAutospacing="0" w:line="36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№3: «Кто как летает»</w:t>
      </w:r>
    </w:p>
    <w:p w14:paraId="405393E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рисункам определить название птицы в полёте.</w:t>
      </w:r>
      <w:r>
        <w:rPr>
          <w:rFonts w:ascii="Times New Roman" w:hAnsi="Times New Roman"/>
          <w:i/>
          <w:sz w:val="28"/>
          <w:szCs w:val="28"/>
        </w:rPr>
        <w:t xml:space="preserve"> (Дети выполняют задания по карточкам).</w:t>
      </w:r>
    </w:p>
    <w:p w14:paraId="215206F9">
      <w:pPr>
        <w:tabs>
          <w:tab w:val="left" w:pos="69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Назовите, кто летит.</w:t>
      </w:r>
    </w:p>
    <w:p w14:paraId="1A91FAFD">
      <w:pPr>
        <w:tabs>
          <w:tab w:val="left" w:pos="69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1143000" cy="904875"/>
            <wp:effectExtent l="19050" t="0" r="0" b="0"/>
            <wp:docPr id="7" name="Рисунок 7" descr="у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ут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(1 – утка).</w:t>
      </w:r>
    </w:p>
    <w:p w14:paraId="5B9B6435">
      <w:pPr>
        <w:tabs>
          <w:tab w:val="left" w:pos="693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C7283C0">
      <w:pPr>
        <w:tabs>
          <w:tab w:val="left" w:pos="6930"/>
        </w:tabs>
        <w:rPr>
          <w:rFonts w:ascii="Times New Roman" w:hAnsi="Times New Roman"/>
          <w:b/>
          <w:sz w:val="28"/>
          <w:szCs w:val="28"/>
        </w:rPr>
      </w:pPr>
    </w:p>
    <w:p w14:paraId="6E30C717">
      <w:pPr>
        <w:tabs>
          <w:tab w:val="left" w:pos="6930"/>
        </w:tabs>
        <w:rPr>
          <w:rFonts w:ascii="Times New Roman" w:hAnsi="Times New Roman"/>
          <w:b/>
          <w:sz w:val="28"/>
          <w:szCs w:val="28"/>
        </w:rPr>
      </w:pPr>
    </w:p>
    <w:p w14:paraId="4E129112">
      <w:pPr>
        <w:tabs>
          <w:tab w:val="left" w:pos="69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Назовите, кто летит.</w:t>
      </w:r>
    </w:p>
    <w:p w14:paraId="216348F2">
      <w:pPr>
        <w:tabs>
          <w:tab w:val="left" w:pos="69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1219200" cy="962025"/>
            <wp:effectExtent l="19050" t="0" r="0" b="0"/>
            <wp:docPr id="8" name="Рисунок 8" descr="гу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гусь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( 2 – гусь).</w:t>
      </w:r>
    </w:p>
    <w:p w14:paraId="21E4D366">
      <w:pPr>
        <w:pStyle w:val="10"/>
        <w:spacing w:before="60" w:beforeAutospacing="0" w:after="240" w:afterAutospacing="0" w:line="360" w:lineRule="atLeast"/>
        <w:rPr>
          <w:b/>
          <w:sz w:val="28"/>
          <w:szCs w:val="28"/>
          <w:u w:val="single"/>
        </w:rPr>
      </w:pPr>
    </w:p>
    <w:p w14:paraId="36684ACA">
      <w:pPr>
        <w:pStyle w:val="10"/>
        <w:spacing w:before="60" w:beforeAutospacing="0" w:after="240" w:afterAutospacing="0" w:line="36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3.КОНКУРС: «Лесные загадки».</w:t>
      </w:r>
    </w:p>
    <w:p w14:paraId="42B9A67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Задание №1: </w:t>
      </w:r>
      <w:r>
        <w:rPr>
          <w:rFonts w:ascii="Times New Roman" w:hAnsi="Times New Roman"/>
          <w:b/>
          <w:sz w:val="28"/>
          <w:szCs w:val="28"/>
        </w:rPr>
        <w:t>«Что у нас сегодня на обед и ужин?»</w:t>
      </w:r>
    </w:p>
    <w:p w14:paraId="4DD33A5D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 конверте  лежит фотография птицы. Её имя произошло от названия орехов, которыми она питается. Кто это? </w:t>
      </w:r>
      <w:r>
        <w:rPr>
          <w:rFonts w:ascii="Times New Roman" w:hAnsi="Times New Roman"/>
          <w:i/>
          <w:sz w:val="28"/>
          <w:szCs w:val="28"/>
        </w:rPr>
        <w:t>(Кедровка питается кедровыми орехами).</w:t>
      </w:r>
    </w:p>
    <w:p w14:paraId="2C135033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 конверте лежит плод дерева, семена которого очень любят есть клесты. Что это? </w:t>
      </w:r>
      <w:r>
        <w:rPr>
          <w:rFonts w:ascii="Times New Roman" w:hAnsi="Times New Roman"/>
          <w:i/>
          <w:sz w:val="28"/>
          <w:szCs w:val="28"/>
        </w:rPr>
        <w:t>(Еловая шишка).</w:t>
      </w:r>
    </w:p>
    <w:p w14:paraId="649BBE3A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В конверте лежит ветка дерева, которое поит дятла. Что это? </w:t>
      </w:r>
      <w:r>
        <w:rPr>
          <w:rFonts w:ascii="Times New Roman" w:hAnsi="Times New Roman"/>
          <w:i/>
          <w:sz w:val="28"/>
          <w:szCs w:val="28"/>
        </w:rPr>
        <w:t>(Ветка берёзы)</w:t>
      </w:r>
    </w:p>
    <w:p w14:paraId="33A78A7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Задание №2 : </w:t>
      </w:r>
      <w:r>
        <w:rPr>
          <w:rFonts w:ascii="Times New Roman" w:hAnsi="Times New Roman"/>
          <w:b/>
          <w:sz w:val="28"/>
          <w:szCs w:val="28"/>
        </w:rPr>
        <w:t>«Загадки о животных?»</w:t>
      </w:r>
    </w:p>
    <w:p w14:paraId="2B676F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категории каждой команде предлагается ответить по 2 загадки.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A45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FB85B10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1Живёт в дупле, живёт - в гнезде,</w:t>
            </w:r>
          </w:p>
          <w:p w14:paraId="1B341826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Лесной орех, грибы таскает.</w:t>
            </w:r>
          </w:p>
          <w:p w14:paraId="7BC5971E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на немалой высоте</w:t>
            </w:r>
          </w:p>
          <w:p w14:paraId="3C65D2B8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Пушистый хвост, как луч, мелькает.</w:t>
            </w:r>
          </w:p>
          <w:p w14:paraId="323E0B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(Белка)</w:t>
            </w:r>
          </w:p>
        </w:tc>
        <w:tc>
          <w:tcPr>
            <w:tcW w:w="4786" w:type="dxa"/>
          </w:tcPr>
          <w:p w14:paraId="0EF26C2B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Уши длинные, несмелый.</w:t>
            </w:r>
          </w:p>
          <w:p w14:paraId="6BD65EAB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То он серый, то он белый.</w:t>
            </w:r>
          </w:p>
          <w:p w14:paraId="5FB15316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То бежит, а то уж скачет,</w:t>
            </w:r>
          </w:p>
          <w:p w14:paraId="1FEBBE23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Куцый хвост от волка прячет.</w:t>
            </w:r>
          </w:p>
          <w:p w14:paraId="181F31BC">
            <w:pPr>
              <w:pStyle w:val="1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(Заяц)</w:t>
            </w:r>
          </w:p>
        </w:tc>
      </w:tr>
      <w:tr w14:paraId="59BC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10A5245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Как ветви у него рога!</w:t>
            </w:r>
          </w:p>
          <w:p w14:paraId="400DCE56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Он благородный. Он пятнистый.</w:t>
            </w:r>
          </w:p>
          <w:p w14:paraId="09B2F3C2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Обходит сочные луга,</w:t>
            </w:r>
          </w:p>
          <w:p w14:paraId="4055F1D8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жару идёт же в лес тенистый.</w:t>
            </w:r>
          </w:p>
          <w:p w14:paraId="084E50C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(Олень)</w:t>
            </w:r>
          </w:p>
        </w:tc>
        <w:tc>
          <w:tcPr>
            <w:tcW w:w="4786" w:type="dxa"/>
          </w:tcPr>
          <w:p w14:paraId="37EAE8E4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Оленям брат. Рога – лопаты.</w:t>
            </w:r>
          </w:p>
          <w:p w14:paraId="28415E60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Сам очень крупный. Нос горбатый.</w:t>
            </w:r>
          </w:p>
          <w:p w14:paraId="286311FA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Хоть вид суровый, но не хмурый.</w:t>
            </w:r>
          </w:p>
          <w:p w14:paraId="58713EC1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Окрас же шерсти - тёмно-бурый.</w:t>
            </w:r>
          </w:p>
          <w:p w14:paraId="6B82AF3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(Лось)</w:t>
            </w:r>
          </w:p>
        </w:tc>
      </w:tr>
      <w:tr w14:paraId="47A9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097A187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3Хвост веслом! Пловец отменный!</w:t>
            </w:r>
          </w:p>
          <w:p w14:paraId="2A7A9D79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и мех имеет ценный,</w:t>
            </w:r>
          </w:p>
          <w:p w14:paraId="2EB535EE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Строит «хатки» и плотины</w:t>
            </w:r>
          </w:p>
          <w:p w14:paraId="15D080CB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Из ветвей, камней и тины.</w:t>
            </w:r>
          </w:p>
          <w:p w14:paraId="7F4E720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(Бобр)</w:t>
            </w:r>
          </w:p>
        </w:tc>
        <w:tc>
          <w:tcPr>
            <w:tcW w:w="4786" w:type="dxa"/>
          </w:tcPr>
          <w:p w14:paraId="2172236A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Враг полёвок, птиц и белок,</w:t>
            </w:r>
          </w:p>
          <w:p w14:paraId="3EE19CA2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 упустит всех, кто мелок.</w:t>
            </w:r>
          </w:p>
          <w:p w14:paraId="50D0505D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Цвет каштановый, лоснится. </w:t>
            </w:r>
          </w:p>
          <w:p w14:paraId="753B204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Это шустрая… (Куница)</w:t>
            </w:r>
          </w:p>
        </w:tc>
      </w:tr>
    </w:tbl>
    <w:p w14:paraId="485DAF81">
      <w:pPr>
        <w:jc w:val="both"/>
        <w:rPr>
          <w:rFonts w:ascii="Times New Roman" w:hAnsi="Times New Roman"/>
          <w:sz w:val="28"/>
          <w:szCs w:val="28"/>
        </w:rPr>
      </w:pPr>
    </w:p>
    <w:p w14:paraId="23B53EF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4.КОНКУРС:</w:t>
      </w:r>
      <w:r>
        <w:rPr>
          <w:rFonts w:ascii="Comic Sans MS" w:hAnsi="Comic Sans MS"/>
          <w:b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«Из какой мы сказки?»</w:t>
      </w:r>
    </w:p>
    <w:p w14:paraId="552CA1C4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П: Птицы – источник вдохновения для писателей, поэтов, музыкантов. У многих писателей и поэтов есть произведения, посвящённые нашим пернатым друзьям. Сейчас, мы вспомним о некоторых из них. Ребята, вам нужно ответить на вопросы, а также выбрать книгу, назвать автора и название книги, о которой идёт речь.</w:t>
      </w:r>
    </w:p>
    <w:p w14:paraId="74275DB3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Каждой команде предлагается ответить на 2 вопроса.</w:t>
      </w:r>
    </w:p>
    <w:p w14:paraId="549E4C69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а) С кем путешествовал Нильс? </w:t>
      </w:r>
      <w:r>
        <w:rPr>
          <w:rFonts w:ascii="Times New Roman" w:hAnsi="Times New Roman"/>
          <w:i/>
          <w:sz w:val="28"/>
          <w:szCs w:val="28"/>
        </w:rPr>
        <w:t>(С дикими гусями; С. Лагерлёф «Путешествие Нильса с дикими гусями»).</w:t>
      </w:r>
    </w:p>
    <w:p w14:paraId="6807D6A3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б) С какими птицами летала лягушка-путешественница? </w:t>
      </w:r>
      <w:r>
        <w:rPr>
          <w:rFonts w:ascii="Times New Roman" w:hAnsi="Times New Roman"/>
          <w:i/>
          <w:sz w:val="28"/>
          <w:szCs w:val="28"/>
        </w:rPr>
        <w:t>(С дикими утками; В. Гаршин «Лягушка-путешественница»).</w:t>
      </w:r>
    </w:p>
    <w:p w14:paraId="46623817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4B063FA4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i/>
          <w:sz w:val="28"/>
          <w:szCs w:val="28"/>
        </w:rPr>
        <w:t xml:space="preserve">  а) </w:t>
      </w:r>
      <w:r>
        <w:rPr>
          <w:rFonts w:ascii="Times New Roman" w:hAnsi="Times New Roman"/>
          <w:sz w:val="28"/>
          <w:szCs w:val="28"/>
        </w:rPr>
        <w:t xml:space="preserve">Какой птицей стал гадкий утёнок, когда вырос? </w:t>
      </w:r>
      <w:r>
        <w:rPr>
          <w:rFonts w:ascii="Times New Roman" w:hAnsi="Times New Roman"/>
          <w:i/>
          <w:sz w:val="28"/>
          <w:szCs w:val="28"/>
        </w:rPr>
        <w:t>(Лебедем; Г. Х. Андерсен «Гадкий утёнок»).</w:t>
      </w:r>
    </w:p>
    <w:p w14:paraId="6820F052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б) В каких птиц злая королева превратила одиннадцать братьев-принцев в сказке Г. Х. Андерсена? </w:t>
      </w:r>
      <w:r>
        <w:rPr>
          <w:rFonts w:ascii="Times New Roman" w:hAnsi="Times New Roman"/>
          <w:i/>
          <w:sz w:val="28"/>
          <w:szCs w:val="28"/>
        </w:rPr>
        <w:t>(В диких  лебедей; Г. Х. Андерсен «Дикие лебеди»).</w:t>
      </w:r>
    </w:p>
    <w:p w14:paraId="7AF34759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51EC3BDD">
      <w:pPr>
        <w:pStyle w:val="10"/>
        <w:spacing w:before="60" w:beforeAutospacing="0" w:after="240" w:afterAutospacing="0" w:line="360" w:lineRule="atLeas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5. </w:t>
      </w:r>
      <w:r>
        <w:rPr>
          <w:b/>
          <w:i/>
          <w:sz w:val="32"/>
          <w:szCs w:val="32"/>
          <w:u w:val="single"/>
        </w:rPr>
        <w:t>КОНКУРС: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«Защитники природы».</w:t>
      </w:r>
    </w:p>
    <w:p w14:paraId="4A86AF21">
      <w:pPr>
        <w:pStyle w:val="10"/>
        <w:spacing w:before="60" w:beforeAutospacing="0" w:after="240" w:afterAutospacing="0" w:line="36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№1</w:t>
      </w:r>
      <w:r>
        <w:rPr>
          <w:i/>
          <w:sz w:val="28"/>
          <w:szCs w:val="28"/>
        </w:rPr>
        <w:t>: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sz w:val="28"/>
          <w:szCs w:val="28"/>
        </w:rPr>
        <w:t xml:space="preserve"> «Пословица, не даром молвится».</w:t>
      </w:r>
    </w:p>
    <w:p w14:paraId="4CC7DEEE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П: В русском фольклоре существует немало пословиц и поговорок о лесе. Давайте, вспомним некоторые из них. Я буду называть первую часть пословицы, а вы – их заканчивать.</w:t>
      </w:r>
    </w:p>
    <w:p w14:paraId="5DF6B137">
      <w:pPr>
        <w:tabs>
          <w:tab w:val="left" w:pos="693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Каждой команде предлагается по 3 пословицы.</w:t>
      </w:r>
    </w:p>
    <w:p w14:paraId="1E3A4C2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1.Дерево узнаётся по плоду,…( </w:t>
      </w:r>
      <w:r>
        <w:rPr>
          <w:rFonts w:ascii="Times New Roman" w:hAnsi="Times New Roman"/>
          <w:i/>
          <w:sz w:val="28"/>
          <w:szCs w:val="28"/>
        </w:rPr>
        <w:t>а человек – по труду.)</w:t>
      </w:r>
    </w:p>
    <w:p w14:paraId="5E841122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и вода – ..(</w:t>
      </w:r>
      <w:r>
        <w:rPr>
          <w:rFonts w:ascii="Times New Roman" w:hAnsi="Times New Roman"/>
          <w:i/>
          <w:sz w:val="28"/>
          <w:szCs w:val="28"/>
        </w:rPr>
        <w:t>родные брат и сестра.)</w:t>
      </w:r>
    </w:p>
    <w:p w14:paraId="5AE91707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 да цветы – земное царство, ..(</w:t>
      </w:r>
      <w:r>
        <w:rPr>
          <w:rFonts w:ascii="Times New Roman" w:hAnsi="Times New Roman"/>
          <w:i/>
          <w:sz w:val="28"/>
          <w:szCs w:val="28"/>
        </w:rPr>
        <w:t>воздух в лесу – лучшее лекарство.)</w:t>
      </w:r>
    </w:p>
    <w:p w14:paraId="3826D220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лес любит, …(</w:t>
      </w:r>
      <w:r>
        <w:rPr>
          <w:rFonts w:ascii="Times New Roman" w:hAnsi="Times New Roman"/>
          <w:i/>
          <w:sz w:val="28"/>
          <w:szCs w:val="28"/>
        </w:rPr>
        <w:t>тот его не губит.)</w:t>
      </w:r>
    </w:p>
    <w:p w14:paraId="0ED348ED">
      <w:pPr>
        <w:tabs>
          <w:tab w:val="left" w:pos="693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</w:p>
    <w:p w14:paraId="24C559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Лес – друг ..(</w:t>
      </w:r>
      <w:r>
        <w:rPr>
          <w:rFonts w:ascii="Times New Roman" w:hAnsi="Times New Roman"/>
          <w:i/>
          <w:sz w:val="28"/>
          <w:szCs w:val="28"/>
        </w:rPr>
        <w:t>здоровья человека</w:t>
      </w:r>
      <w:r>
        <w:rPr>
          <w:rFonts w:ascii="Times New Roman" w:hAnsi="Times New Roman"/>
          <w:sz w:val="28"/>
          <w:szCs w:val="28"/>
        </w:rPr>
        <w:t>.)</w:t>
      </w:r>
    </w:p>
    <w:p w14:paraId="3C784733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Сажай лес в поле – ..(</w:t>
      </w:r>
      <w:r>
        <w:rPr>
          <w:rFonts w:ascii="Times New Roman" w:hAnsi="Times New Roman"/>
          <w:i/>
          <w:sz w:val="28"/>
          <w:szCs w:val="28"/>
        </w:rPr>
        <w:t>будет хлеба боле.)</w:t>
      </w:r>
    </w:p>
    <w:p w14:paraId="3C756764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Сломить деревце – секунда, ..(</w:t>
      </w:r>
      <w:r>
        <w:rPr>
          <w:rFonts w:ascii="Times New Roman" w:hAnsi="Times New Roman"/>
          <w:i/>
          <w:sz w:val="28"/>
          <w:szCs w:val="28"/>
        </w:rPr>
        <w:t>а вырастить – года).</w:t>
      </w:r>
    </w:p>
    <w:p w14:paraId="78F1829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Срубил дерево – ..(</w:t>
      </w:r>
      <w:r>
        <w:rPr>
          <w:rFonts w:ascii="Times New Roman" w:hAnsi="Times New Roman"/>
          <w:i/>
          <w:sz w:val="28"/>
          <w:szCs w:val="28"/>
        </w:rPr>
        <w:t>посади два.)</w:t>
      </w:r>
    </w:p>
    <w:p w14:paraId="2845EA91">
      <w:pPr>
        <w:tabs>
          <w:tab w:val="left" w:pos="6930"/>
        </w:tabs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3DCAB612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Леса от ветра защищают,..( </w:t>
      </w:r>
      <w:r>
        <w:rPr>
          <w:rFonts w:ascii="Times New Roman" w:hAnsi="Times New Roman"/>
          <w:i/>
          <w:sz w:val="28"/>
          <w:szCs w:val="28"/>
        </w:rPr>
        <w:t>урожаю помогают.)</w:t>
      </w:r>
    </w:p>
    <w:p w14:paraId="28BFC5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Зелёная ограда – ..(</w:t>
      </w:r>
      <w:r>
        <w:rPr>
          <w:rFonts w:ascii="Times New Roman" w:hAnsi="Times New Roman"/>
          <w:i/>
          <w:sz w:val="28"/>
          <w:szCs w:val="28"/>
        </w:rPr>
        <w:t>полям отрада</w:t>
      </w:r>
      <w:r>
        <w:rPr>
          <w:rFonts w:ascii="Times New Roman" w:hAnsi="Times New Roman"/>
          <w:sz w:val="28"/>
          <w:szCs w:val="28"/>
        </w:rPr>
        <w:t>.)</w:t>
      </w:r>
    </w:p>
    <w:p w14:paraId="034C8AA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Нет милей чудес,..( </w:t>
      </w:r>
      <w:r>
        <w:rPr>
          <w:rFonts w:ascii="Times New Roman" w:hAnsi="Times New Roman"/>
          <w:i/>
          <w:sz w:val="28"/>
          <w:szCs w:val="28"/>
        </w:rPr>
        <w:t>чем наш русский лес)</w:t>
      </w:r>
    </w:p>
    <w:p w14:paraId="130E4EE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Великое древо …(</w:t>
      </w:r>
      <w:r>
        <w:rPr>
          <w:rFonts w:ascii="Times New Roman" w:hAnsi="Times New Roman"/>
          <w:i/>
          <w:sz w:val="28"/>
          <w:szCs w:val="28"/>
        </w:rPr>
        <w:t>на воле растёт).</w:t>
      </w:r>
    </w:p>
    <w:p w14:paraId="31D3B7B5">
      <w:pPr>
        <w:tabs>
          <w:tab w:val="left" w:pos="6930"/>
        </w:tabs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E0E6FD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КОНКУРС :</w:t>
      </w:r>
      <w:r>
        <w:rPr>
          <w:rFonts w:ascii="Comic Sans MS" w:hAnsi="Comic Sans MS"/>
          <w:b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«Правила поведения на природе».</w:t>
      </w:r>
    </w:p>
    <w:p w14:paraId="65E5F0F7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Команды, по очереди отвечают на вопросы.</w:t>
      </w:r>
    </w:p>
    <w:p w14:paraId="4CCB84AF">
      <w:pPr>
        <w:tabs>
          <w:tab w:val="left" w:pos="69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3914775" cy="45624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4E7F4">
      <w:pPr>
        <w:pStyle w:val="10"/>
        <w:spacing w:before="60" w:beforeAutospacing="0" w:after="240" w:afterAutospacing="0" w:line="360" w:lineRule="atLeast"/>
        <w:rPr>
          <w:rStyle w:val="6"/>
          <w:b w:val="0"/>
          <w:sz w:val="28"/>
          <w:szCs w:val="28"/>
        </w:rPr>
      </w:pPr>
    </w:p>
    <w:p w14:paraId="6D41966E">
      <w:pPr>
        <w:spacing w:before="40" w:line="36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>П: Пока жури подводит итоги, предлагаю вам провести небольшую разминку:</w:t>
      </w:r>
    </w:p>
    <w:p w14:paraId="2268C607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 xml:space="preserve">-Мы в заповеднике друзья (шагаем) </w:t>
      </w:r>
    </w:p>
    <w:p w14:paraId="485C5FAC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</w:p>
    <w:p w14:paraId="6B248EEB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 xml:space="preserve"> -И все мы дружная семья (шагаем, обнимаем себя) </w:t>
      </w:r>
    </w:p>
    <w:p w14:paraId="411783B8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</w:p>
    <w:p w14:paraId="6A5E9A66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 xml:space="preserve"> -Деревья выстроились в ряд (остановиться, встать по стойке смирно) </w:t>
      </w:r>
    </w:p>
    <w:p w14:paraId="6F9CC679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</w:p>
    <w:p w14:paraId="4E2F41B6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 xml:space="preserve">- И каждый встрече с нами рад (киваем головой) </w:t>
      </w:r>
    </w:p>
    <w:p w14:paraId="3043573C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</w:p>
    <w:p w14:paraId="38C4D7BD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 xml:space="preserve">- Вот это гибкостью своею тешит взгляд, (наклоны в стороны) </w:t>
      </w:r>
    </w:p>
    <w:p w14:paraId="061AEA87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</w:p>
    <w:p w14:paraId="7CCF8E6F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 xml:space="preserve"> -А это – высится сурово, как солдат (руки вверх) </w:t>
      </w:r>
    </w:p>
    <w:p w14:paraId="6624E508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</w:p>
    <w:p w14:paraId="3BE2E3EB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 xml:space="preserve"> -Одно – раскидистые ветви простирает, (руки в стороны) </w:t>
      </w:r>
    </w:p>
    <w:p w14:paraId="559E5F60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</w:p>
    <w:p w14:paraId="1A59C2A8">
      <w:pPr>
        <w:spacing w:before="40" w:line="240" w:lineRule="auto"/>
        <w:jc w:val="both"/>
        <w:rPr>
          <w:rStyle w:val="4"/>
          <w:rFonts w:ascii="Times New Roman" w:hAnsi="Times New Roman"/>
          <w:i w:val="0"/>
          <w:sz w:val="28"/>
          <w:szCs w:val="28"/>
        </w:rPr>
      </w:pPr>
      <w:r>
        <w:rPr>
          <w:rStyle w:val="4"/>
          <w:rFonts w:ascii="Times New Roman" w:hAnsi="Times New Roman"/>
          <w:i w:val="0"/>
          <w:sz w:val="28"/>
          <w:szCs w:val="28"/>
        </w:rPr>
        <w:t>- Другое – на ветру трепещет и играет (руки вверху, качаются, как ветви)</w:t>
      </w:r>
    </w:p>
    <w:p w14:paraId="4EC97B1F">
      <w:pPr>
        <w:spacing w:line="240" w:lineRule="auto"/>
        <w:rPr>
          <w:sz w:val="24"/>
          <w:szCs w:val="24"/>
        </w:rPr>
      </w:pPr>
    </w:p>
    <w:p w14:paraId="0227E931">
      <w:pPr>
        <w:pStyle w:val="14"/>
        <w:spacing w:before="0"/>
        <w:ind w:left="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Style w:val="4"/>
          <w:rFonts w:ascii="Times New Roman" w:hAnsi="Times New Roman" w:eastAsia="Calibri" w:cs="Times New Roman"/>
          <w:i w:val="0"/>
          <w:iCs/>
          <w:sz w:val="28"/>
          <w:szCs w:val="28"/>
          <w:lang w:eastAsia="en-US"/>
        </w:rPr>
        <w:t>П: По итогам подведения результатов викторины,  победила – ДРУЖБА. Обе команды оказались отличными знатоками о заповеднике «Малая Сосьва», обладающими, знаниями не только о растительном и животном мире заповедника, но и ответами на вопросы, как вести себя в природе, как нужно беречь, охранять  и любить родную природу.</w:t>
      </w:r>
    </w:p>
    <w:p w14:paraId="4EFAC2AE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504E9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П: </w:t>
      </w:r>
      <w:r>
        <w:rPr>
          <w:rFonts w:ascii="Times New Roman" w:hAnsi="Times New Roman"/>
          <w:sz w:val="28"/>
          <w:szCs w:val="28"/>
        </w:rPr>
        <w:t>Спасибо участникам, болельщикам, жюри за интересную и увлекательную игру! Пусть сердце и душа станет добрее, заботливее ко всему живому на земле. И пусть заповедные земли нашей страны не скудеют, а растут и умножаются.</w:t>
      </w:r>
    </w:p>
    <w:p w14:paraId="7257081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рекомендуемой и используемой литературы</w:t>
      </w:r>
    </w:p>
    <w:p w14:paraId="0734BD0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Гудимов В.П. Сборник тематических загадок для дошкольников.-М.:ТЦ Сфера,2002.-64с.</w:t>
      </w:r>
    </w:p>
    <w:p w14:paraId="7E51BF4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Доронова Т.Н., Рыжова Н.А. Детский сад: будни и праздники.- М.:ЛИНКА-ПРЕСС,2006.-320с.</w:t>
      </w:r>
    </w:p>
    <w:p w14:paraId="1253A2C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Дыбина О.В., Рахманова Н.П.Щетинина В.В. Неизведанное рядом.-М.:ТЦ Сфера,2010.-192с.</w:t>
      </w:r>
    </w:p>
    <w:p w14:paraId="71FD8979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Ердаков Л.Н.  Экология для детей (Как Эколобок путешествовал). – Новосибирск, 1996.</w:t>
      </w:r>
    </w:p>
    <w:p w14:paraId="21CCE114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Ердаков Л.Н., Довбня С.Е. Программа по экологии для дошкольного обучения. «Играя, обучаемся» Сб. мат. по экологическому просвещению.              № 2. ИСАР-Сибирь. Новосибирск 1999. </w:t>
      </w:r>
    </w:p>
    <w:p w14:paraId="0E280C6C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Молодцова З.В. В стране экологических загадок. – Новосибирск, 1996.</w:t>
      </w:r>
    </w:p>
    <w:p w14:paraId="7BBC537A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Молодцова З.В. Занимательная экология. – Новосибирск, 1997.</w:t>
      </w:r>
    </w:p>
    <w:p w14:paraId="39E12C08">
      <w:pPr>
        <w:pStyle w:val="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Окно в мир. Экосистемы: Детское образовательное пособие по экологии. – М., 1996.</w:t>
      </w:r>
    </w:p>
    <w:p w14:paraId="54E5F673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Нянковский М.А. О ребятах и зверятах. Стихи для чтения и заучивания в детском саду и начальной школе.- Ярославль: Академия развития,2007.-256с.</w:t>
      </w:r>
    </w:p>
    <w:p w14:paraId="5C257DF4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Рац М.В. Что такое экология или как спасти природу. – М., 1993.</w:t>
      </w:r>
    </w:p>
    <w:p w14:paraId="21898B93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Синицына Е.И. Умные загадки – М.: «Лист»,1999.-144с.</w:t>
      </w:r>
    </w:p>
    <w:p w14:paraId="1175843A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Чаплина В. Птицы в нашем лесу. – М., Малыш, 1984.</w:t>
      </w:r>
    </w:p>
    <w:p w14:paraId="429BFCEB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Шорыгина Т.А. Птицы. Какие они? –М.: Издательство ГНОМ и Д,2008 -96с.</w:t>
      </w:r>
    </w:p>
    <w:p w14:paraId="0443C3C2">
      <w:pPr>
        <w:pStyle w:val="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Шорыгина Т.А. Беседы о русском лесе. Методические рекомендации.- М.: ТЦ Сфера,2008.-96с.</w:t>
      </w:r>
    </w:p>
    <w:p w14:paraId="44340854"/>
    <w:sectPr>
      <w:footerReference r:id="rId5" w:type="default"/>
      <w:footerReference r:id="rId6" w:type="even"/>
      <w:pgSz w:w="11906" w:h="16838"/>
      <w:pgMar w:top="426" w:right="850" w:bottom="709" w:left="1134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mic Sans MS">
    <w:panose1 w:val="030F0702030302020204"/>
    <w:charset w:val="CC"/>
    <w:family w:val="script"/>
    <w:pitch w:val="default"/>
    <w:sig w:usb0="00000287" w:usb1="00000013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883E8">
    <w:pPr>
      <w:pStyle w:val="9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 w14:paraId="33A4AFA2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5CC0D">
    <w:pPr>
      <w:pStyle w:val="9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19</w:t>
    </w:r>
    <w:r>
      <w:rPr>
        <w:rStyle w:val="5"/>
      </w:rPr>
      <w:fldChar w:fldCharType="end"/>
    </w:r>
  </w:p>
  <w:p w14:paraId="311277DC">
    <w:pPr>
      <w:pStyle w:val="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A77C68"/>
    <w:multiLevelType w:val="multilevel"/>
    <w:tmpl w:val="1FA77C68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/>
      </w:rPr>
    </w:lvl>
  </w:abstractNum>
  <w:abstractNum w:abstractNumId="1">
    <w:nsid w:val="58586BD1"/>
    <w:multiLevelType w:val="multilevel"/>
    <w:tmpl w:val="58586BD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197867"/>
    <w:rsid w:val="000E43E5"/>
    <w:rsid w:val="00197867"/>
    <w:rsid w:val="002F0054"/>
    <w:rsid w:val="00CF263F"/>
    <w:rsid w:val="49D9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page number"/>
    <w:basedOn w:val="2"/>
    <w:qFormat/>
    <w:uiPriority w:val="0"/>
  </w:style>
  <w:style w:type="character" w:styleId="6">
    <w:name w:val="Strong"/>
    <w:basedOn w:val="2"/>
    <w:qFormat/>
    <w:uiPriority w:val="0"/>
    <w:rPr>
      <w:b/>
      <w:bCs/>
    </w:rPr>
  </w:style>
  <w:style w:type="paragraph" w:styleId="7">
    <w:name w:val="Balloon Text"/>
    <w:basedOn w:val="1"/>
    <w:link w:val="16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8">
    <w:name w:val="Plain Text"/>
    <w:basedOn w:val="1"/>
    <w:link w:val="15"/>
    <w:qFormat/>
    <w:uiPriority w:val="0"/>
    <w:pPr>
      <w:spacing w:line="240" w:lineRule="auto"/>
    </w:pPr>
    <w:rPr>
      <w:rFonts w:ascii="Courier New" w:hAnsi="Courier New" w:eastAsia="Times New Roman"/>
      <w:sz w:val="20"/>
      <w:szCs w:val="20"/>
      <w:lang w:eastAsia="ru-RU"/>
    </w:rPr>
  </w:style>
  <w:style w:type="paragraph" w:styleId="9">
    <w:name w:val="footer"/>
    <w:basedOn w:val="1"/>
    <w:link w:val="13"/>
    <w:uiPriority w:val="0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1">
    <w:name w:val="apple-converted-space"/>
    <w:basedOn w:val="2"/>
    <w:uiPriority w:val="0"/>
  </w:style>
  <w:style w:type="character" w:customStyle="1" w:styleId="12">
    <w:name w:val="apple-style-span"/>
    <w:basedOn w:val="2"/>
    <w:uiPriority w:val="0"/>
  </w:style>
  <w:style w:type="character" w:customStyle="1" w:styleId="13">
    <w:name w:val="Нижний колонтитул Знак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FR1"/>
    <w:qFormat/>
    <w:uiPriority w:val="0"/>
    <w:pPr>
      <w:widowControl w:val="0"/>
      <w:autoSpaceDE w:val="0"/>
      <w:autoSpaceDN w:val="0"/>
      <w:adjustRightInd w:val="0"/>
      <w:spacing w:before="400" w:after="0" w:line="240" w:lineRule="auto"/>
      <w:ind w:left="40"/>
      <w:jc w:val="center"/>
    </w:pPr>
    <w:rPr>
      <w:rFonts w:ascii="Arial" w:hAnsi="Arial" w:eastAsia="Times New Roman" w:cs="Arial"/>
      <w:i/>
      <w:iCs/>
      <w:sz w:val="22"/>
      <w:szCs w:val="22"/>
      <w:lang w:val="ru-RU" w:eastAsia="ru-RU" w:bidi="ar-SA"/>
    </w:rPr>
  </w:style>
  <w:style w:type="character" w:customStyle="1" w:styleId="15">
    <w:name w:val="Текст Знак"/>
    <w:basedOn w:val="2"/>
    <w:link w:val="8"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16">
    <w:name w:val="Текст выноски Знак"/>
    <w:basedOn w:val="2"/>
    <w:link w:val="7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9.emf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11</Pages>
  <Words>1846</Words>
  <Characters>10524</Characters>
  <Lines>87</Lines>
  <Paragraphs>24</Paragraphs>
  <TotalTime>25</TotalTime>
  <ScaleCrop>false</ScaleCrop>
  <LinksUpToDate>false</LinksUpToDate>
  <CharactersWithSpaces>12346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2013-04-11T07:27:00Z</dcterms:created>
  <dc:creator>Admin</dc:creator>
  <cp:lastModifiedBy>Admin</cp:lastModifiedBy>
  <dcterms:modified xsi:type="dcterms:W3CDTF">2025-12-23T06:12:51Z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B1074DD4B4F24C98AEAFA9F4860AABBA_12</vt:lpwstr>
  </property>
</Properties>
</file>